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F6E" w:rsidRDefault="006B2F6E" w:rsidP="005A2CCB">
      <w:pPr>
        <w:rPr>
          <w:rFonts w:ascii="Helvetica" w:hAnsi="Helvetica" w:cs="Helvetica"/>
          <w:i/>
          <w:color w:val="393E3C"/>
          <w:sz w:val="23"/>
          <w:szCs w:val="23"/>
          <w:lang w:val="en"/>
        </w:rPr>
      </w:pPr>
      <w:r>
        <w:rPr>
          <w:rFonts w:ascii="Arial" w:hAnsi="Arial" w:cs="Arial"/>
          <w:noProof/>
          <w:color w:val="80868E"/>
          <w:sz w:val="21"/>
          <w:szCs w:val="21"/>
          <w:lang w:eastAsia="da-DK"/>
        </w:rPr>
        <w:drawing>
          <wp:inline distT="0" distB="0" distL="0" distR="0">
            <wp:extent cx="1333500" cy="704850"/>
            <wp:effectExtent l="0" t="0" r="0" b="0"/>
            <wp:docPr id="2" name="Billede 2" descr="F&amp;H of Scandinavia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&amp;H of Scandinavia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F6E" w:rsidRPr="006B2F6E" w:rsidRDefault="006B2F6E" w:rsidP="006B2F6E">
      <w:pPr>
        <w:shd w:val="clear" w:color="auto" w:fill="FFFFFF"/>
        <w:spacing w:before="100" w:beforeAutospacing="1" w:after="100" w:afterAutospacing="1" w:line="300" w:lineRule="atLeast"/>
        <w:rPr>
          <w:rFonts w:ascii="Open Sans" w:eastAsia="Times New Roman" w:hAnsi="Open Sans" w:cs="Times New Roman"/>
          <w:color w:val="555555"/>
          <w:sz w:val="21"/>
          <w:szCs w:val="21"/>
          <w:lang w:eastAsia="da-DK"/>
        </w:rPr>
      </w:pPr>
      <w:r w:rsidRPr="006B2F6E">
        <w:rPr>
          <w:rFonts w:ascii="Open Sans" w:eastAsia="Times New Roman" w:hAnsi="Open Sans" w:cs="Times New Roman"/>
          <w:color w:val="555555"/>
          <w:sz w:val="21"/>
          <w:szCs w:val="21"/>
          <w:lang w:eastAsia="da-DK"/>
        </w:rPr>
        <w:t>F&amp;H koncernen er Skandinaviens største grossist inden for isenkram med mere end 30 brands og over 8.000 forskellige varer på lagerhylderne. F&amp;H har 233 medarbejdere fordelt i Stockholm, Oslo samt Kina og så med danske Viborg som hovedsæde.</w:t>
      </w:r>
    </w:p>
    <w:p w:rsidR="006B2F6E" w:rsidRPr="006B2F6E" w:rsidRDefault="006B2F6E" w:rsidP="006B2F6E">
      <w:pPr>
        <w:shd w:val="clear" w:color="auto" w:fill="FFFFFF"/>
        <w:spacing w:before="100" w:beforeAutospacing="1" w:after="100" w:afterAutospacing="1" w:line="300" w:lineRule="atLeast"/>
        <w:rPr>
          <w:rFonts w:ascii="Open Sans" w:eastAsia="Times New Roman" w:hAnsi="Open Sans" w:cs="Times New Roman"/>
          <w:color w:val="555555"/>
          <w:sz w:val="21"/>
          <w:szCs w:val="21"/>
          <w:lang w:eastAsia="da-DK"/>
        </w:rPr>
      </w:pPr>
      <w:r w:rsidRPr="006B2F6E">
        <w:rPr>
          <w:rFonts w:ascii="Open Sans" w:eastAsia="Times New Roman" w:hAnsi="Open Sans" w:cs="Times New Roman"/>
          <w:color w:val="555555"/>
          <w:sz w:val="21"/>
          <w:szCs w:val="21"/>
          <w:lang w:eastAsia="da-DK"/>
        </w:rPr>
        <w:t xml:space="preserve">Innovation er omdrejningspunktet i alle sammenhænge i hele koncernen. Ved konstant at udvikle, finde og markedsføre nye produkter i nye former og materialer, kan både kunder, leverandører og medarbejdere blive vindere. Medarbejderne udlever hver dag </w:t>
      </w:r>
      <w:proofErr w:type="spellStart"/>
      <w:r w:rsidRPr="006B2F6E">
        <w:rPr>
          <w:rFonts w:ascii="Open Sans" w:eastAsia="Times New Roman" w:hAnsi="Open Sans" w:cs="Times New Roman"/>
          <w:color w:val="555555"/>
          <w:sz w:val="21"/>
          <w:szCs w:val="21"/>
          <w:lang w:eastAsia="da-DK"/>
        </w:rPr>
        <w:t>F&amp;H’s</w:t>
      </w:r>
      <w:proofErr w:type="spellEnd"/>
      <w:r w:rsidRPr="006B2F6E">
        <w:rPr>
          <w:rFonts w:ascii="Open Sans" w:eastAsia="Times New Roman" w:hAnsi="Open Sans" w:cs="Times New Roman"/>
          <w:color w:val="555555"/>
          <w:sz w:val="21"/>
          <w:szCs w:val="21"/>
          <w:lang w:eastAsia="da-DK"/>
        </w:rPr>
        <w:t xml:space="preserve"> kerneværdier: innovation, kompetence, kvalitet, ordentlighed og engagement.</w:t>
      </w:r>
    </w:p>
    <w:p w:rsidR="006B2F6E" w:rsidRPr="006B2F6E" w:rsidRDefault="006B2F6E" w:rsidP="006B2F6E">
      <w:pPr>
        <w:shd w:val="clear" w:color="auto" w:fill="FFFFFF"/>
        <w:spacing w:before="100" w:beforeAutospacing="1" w:after="100" w:afterAutospacing="1" w:line="300" w:lineRule="atLeast"/>
        <w:rPr>
          <w:rFonts w:ascii="Open Sans" w:eastAsia="Times New Roman" w:hAnsi="Open Sans" w:cs="Times New Roman"/>
          <w:color w:val="555555"/>
          <w:sz w:val="21"/>
          <w:szCs w:val="21"/>
          <w:lang w:eastAsia="da-DK"/>
        </w:rPr>
      </w:pPr>
      <w:r w:rsidRPr="006B2F6E">
        <w:rPr>
          <w:rFonts w:ascii="Open Sans" w:eastAsia="Times New Roman" w:hAnsi="Open Sans" w:cs="Times New Roman"/>
          <w:color w:val="555555"/>
          <w:sz w:val="21"/>
          <w:szCs w:val="21"/>
          <w:lang w:eastAsia="da-DK"/>
        </w:rPr>
        <w:t>F&amp;H er stadig en virksomhed i vækst og kombineret med 100 % engagerede medarbejdere og ledelse, fokus på Skandinavien og gode brands samt stærk lokal forankring, har det gjort, at F&amp;H har formået at tredoble omsætningen på 10 år.</w:t>
      </w:r>
    </w:p>
    <w:p w:rsidR="006B2F6E" w:rsidRDefault="005A2CCB" w:rsidP="005A2CCB">
      <w:r w:rsidRPr="006B2F6E">
        <w:rPr>
          <w:rFonts w:ascii="Helvetica" w:hAnsi="Helvetica" w:cs="Helvetica"/>
          <w:i/>
          <w:color w:val="393E3C"/>
          <w:sz w:val="23"/>
          <w:szCs w:val="23"/>
        </w:rPr>
        <w:t xml:space="preserve">Kilde: </w:t>
      </w:r>
      <w:hyperlink r:id="rId9" w:history="1">
        <w:r w:rsidR="006B2F6E" w:rsidRPr="000B3CF4">
          <w:rPr>
            <w:rStyle w:val="Hyperlink"/>
          </w:rPr>
          <w:t>http://www.fh-as.dk/</w:t>
        </w:r>
      </w:hyperlink>
    </w:p>
    <w:p w:rsidR="00F23498" w:rsidRDefault="00F23498" w:rsidP="005A2CCB">
      <w:r>
        <w:rPr>
          <w:noProof/>
          <w:lang w:eastAsia="da-DK"/>
        </w:rPr>
        <w:drawing>
          <wp:inline distT="0" distB="0" distL="0" distR="0" wp14:anchorId="3F68F669" wp14:editId="629DDCE5">
            <wp:extent cx="5391150" cy="205740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5292" t="25487" r="6620" b="32490"/>
                    <a:stretch/>
                  </pic:blipFill>
                  <pic:spPr bwMode="auto">
                    <a:xfrm>
                      <a:off x="0" y="0"/>
                      <a:ext cx="5391150" cy="2057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1F65" w:rsidRPr="005A2CCB" w:rsidRDefault="004C1F65" w:rsidP="005A2CCB">
      <w:pPr>
        <w:rPr>
          <w:i/>
        </w:rPr>
      </w:pPr>
    </w:p>
    <w:p w:rsidR="002809C6" w:rsidRDefault="003003C9" w:rsidP="003003C9">
      <w:pPr>
        <w:pStyle w:val="Overskrift1"/>
      </w:pPr>
      <w:r>
        <w:t>Opgave</w:t>
      </w:r>
      <w:r w:rsidR="00CB5DF3">
        <w:t xml:space="preserve"> –</w:t>
      </w:r>
      <w:r w:rsidR="00EC247B">
        <w:t xml:space="preserve">F&amp;H </w:t>
      </w:r>
      <w:r w:rsidR="00E36967">
        <w:t>A/S</w:t>
      </w:r>
    </w:p>
    <w:p w:rsidR="003003C9" w:rsidRPr="00FF352E" w:rsidRDefault="003003C9" w:rsidP="00CB5DF3">
      <w:pPr>
        <w:pStyle w:val="Listeafsnit"/>
        <w:numPr>
          <w:ilvl w:val="0"/>
          <w:numId w:val="5"/>
        </w:numPr>
      </w:pPr>
      <w:r w:rsidRPr="00FF352E">
        <w:t xml:space="preserve">Udarbejd en kort virksomhedspræsentation af </w:t>
      </w:r>
      <w:r w:rsidR="00EC247B">
        <w:t xml:space="preserve">F&amp;H </w:t>
      </w:r>
      <w:r w:rsidR="00E36967">
        <w:t>A/S</w:t>
      </w:r>
    </w:p>
    <w:p w:rsidR="00CB5DF3" w:rsidRDefault="003003C9" w:rsidP="00CB5DF3">
      <w:pPr>
        <w:pStyle w:val="Listeafsnit"/>
        <w:numPr>
          <w:ilvl w:val="0"/>
          <w:numId w:val="5"/>
        </w:numPr>
      </w:pPr>
      <w:r>
        <w:t xml:space="preserve">Gennemfør </w:t>
      </w:r>
      <w:r w:rsidR="00D22E55">
        <w:t>dernæst en</w:t>
      </w:r>
      <w:r w:rsidRPr="00FF352E">
        <w:t xml:space="preserve"> virksomhedsanalyse af </w:t>
      </w:r>
      <w:r w:rsidR="00EC247B">
        <w:t xml:space="preserve">F&amp;H </w:t>
      </w:r>
      <w:r w:rsidR="00E36967">
        <w:t>A/S</w:t>
      </w:r>
      <w:r w:rsidRPr="00FF352E">
        <w:t xml:space="preserve">, der skal omfatte en </w:t>
      </w:r>
    </w:p>
    <w:p w:rsidR="00CB5DF3" w:rsidRDefault="00CB5DF3" w:rsidP="00CB5DF3">
      <w:pPr>
        <w:pStyle w:val="Listeafsnit"/>
        <w:numPr>
          <w:ilvl w:val="1"/>
          <w:numId w:val="5"/>
        </w:numPr>
      </w:pPr>
      <w:r>
        <w:t>Værdikædeanalyse</w:t>
      </w:r>
    </w:p>
    <w:p w:rsidR="00CB5DF3" w:rsidRDefault="00EC247B" w:rsidP="00CB5DF3">
      <w:pPr>
        <w:pStyle w:val="Listeafsnit"/>
        <w:numPr>
          <w:ilvl w:val="1"/>
          <w:numId w:val="5"/>
        </w:numPr>
      </w:pPr>
      <w:r w:rsidRPr="00FF352E">
        <w:t>En</w:t>
      </w:r>
      <w:r w:rsidR="003003C9" w:rsidRPr="00FF352E">
        <w:t xml:space="preserve"> branc</w:t>
      </w:r>
      <w:r w:rsidR="00CB5DF3">
        <w:t>heanalyse</w:t>
      </w:r>
      <w:r>
        <w:t xml:space="preserve"> med udgangspunkt i Porters </w:t>
      </w:r>
      <w:proofErr w:type="spellStart"/>
      <w:r>
        <w:t>Five</w:t>
      </w:r>
      <w:proofErr w:type="spellEnd"/>
      <w:r>
        <w:t xml:space="preserve"> Forces.</w:t>
      </w:r>
    </w:p>
    <w:p w:rsidR="00CB5DF3" w:rsidRDefault="00EC247B" w:rsidP="00CB5DF3">
      <w:pPr>
        <w:pStyle w:val="Listeafsnit"/>
        <w:numPr>
          <w:ilvl w:val="1"/>
          <w:numId w:val="5"/>
        </w:numPr>
      </w:pPr>
      <w:r>
        <w:t>V</w:t>
      </w:r>
      <w:r w:rsidR="00CB5DF3">
        <w:t xml:space="preserve">urdering af </w:t>
      </w:r>
      <w:proofErr w:type="gramStart"/>
      <w:r w:rsidR="00CB5DF3">
        <w:t>konkurrencestrategien  ved</w:t>
      </w:r>
      <w:proofErr w:type="gramEnd"/>
      <w:r w:rsidR="00CB5DF3">
        <w:t xml:space="preserve"> hjælp af Porters generiske strategier </w:t>
      </w:r>
    </w:p>
    <w:p w:rsidR="00EC247B" w:rsidRDefault="00200E02" w:rsidP="00CB5DF3">
      <w:pPr>
        <w:pStyle w:val="Listeafsnit"/>
        <w:numPr>
          <w:ilvl w:val="1"/>
          <w:numId w:val="5"/>
        </w:numPr>
      </w:pPr>
      <w:r>
        <w:t>V</w:t>
      </w:r>
      <w:r w:rsidR="00EC247B">
        <w:t>urdering af produktporteføljen ved hjælp af Boston-matricen</w:t>
      </w:r>
    </w:p>
    <w:p w:rsidR="004C1F65" w:rsidRDefault="00EC247B" w:rsidP="00CB5DF3">
      <w:pPr>
        <w:pStyle w:val="Listeafsnit"/>
        <w:numPr>
          <w:ilvl w:val="1"/>
          <w:numId w:val="5"/>
        </w:numPr>
      </w:pPr>
      <w:r>
        <w:t xml:space="preserve">Beskrivelse af F &amp; </w:t>
      </w:r>
      <w:proofErr w:type="gramStart"/>
      <w:r>
        <w:t>H’s  vækststrategi</w:t>
      </w:r>
      <w:proofErr w:type="gramEnd"/>
      <w:r>
        <w:t xml:space="preserve"> ud fra</w:t>
      </w:r>
      <w:r w:rsidR="004C1F65">
        <w:t xml:space="preserve"> </w:t>
      </w:r>
      <w:proofErr w:type="spellStart"/>
      <w:r w:rsidR="004C1F65">
        <w:t>Ansoff’s</w:t>
      </w:r>
      <w:proofErr w:type="spellEnd"/>
      <w:r w:rsidR="004C1F65">
        <w:t xml:space="preserve"> model.</w:t>
      </w:r>
    </w:p>
    <w:p w:rsidR="004C1F65" w:rsidRDefault="00EC247B" w:rsidP="00CB5DF3">
      <w:pPr>
        <w:pStyle w:val="Listeafsnit"/>
        <w:numPr>
          <w:ilvl w:val="1"/>
          <w:numId w:val="5"/>
        </w:numPr>
      </w:pPr>
      <w:r>
        <w:t>En</w:t>
      </w:r>
      <w:r w:rsidR="003003C9" w:rsidRPr="00FF352E">
        <w:t xml:space="preserve"> regnskabsanalyse for de seneste tre år</w:t>
      </w:r>
      <w:r>
        <w:t xml:space="preserve"> der omhandler analyse og vurdering af rentabilitet, indtjeningsevne, soliditet og likviditet.</w:t>
      </w:r>
    </w:p>
    <w:p w:rsidR="00CB5DF3" w:rsidRDefault="00EC247B" w:rsidP="00CB5DF3">
      <w:pPr>
        <w:pStyle w:val="Listeafsnit"/>
        <w:numPr>
          <w:ilvl w:val="1"/>
          <w:numId w:val="5"/>
        </w:numPr>
      </w:pPr>
      <w:proofErr w:type="gramStart"/>
      <w:r>
        <w:t>E</w:t>
      </w:r>
      <w:r w:rsidR="004C1F65">
        <w:t xml:space="preserve">n </w:t>
      </w:r>
      <w:r>
        <w:t xml:space="preserve"> beskrivelse</w:t>
      </w:r>
      <w:proofErr w:type="gramEnd"/>
      <w:r>
        <w:t xml:space="preserve"> og </w:t>
      </w:r>
      <w:r w:rsidR="004C1F65">
        <w:t xml:space="preserve">vurdering </w:t>
      </w:r>
      <w:r w:rsidR="003003C9" w:rsidRPr="00FF352E">
        <w:t xml:space="preserve"> af </w:t>
      </w:r>
      <w:r>
        <w:t>logistikken</w:t>
      </w:r>
    </w:p>
    <w:p w:rsidR="00BD209D" w:rsidRDefault="00BD209D" w:rsidP="006B0BB7">
      <w:pPr>
        <w:pStyle w:val="Listeafsnit"/>
        <w:numPr>
          <w:ilvl w:val="1"/>
          <w:numId w:val="5"/>
        </w:numPr>
      </w:pPr>
      <w:r>
        <w:t>Med baggrund i de tidligere besvarede spørgsmål, skal du udarbejde en SWOT-an</w:t>
      </w:r>
      <w:r w:rsidR="003003C9">
        <w:t xml:space="preserve">alyse </w:t>
      </w:r>
      <w:r>
        <w:t xml:space="preserve"> </w:t>
      </w:r>
    </w:p>
    <w:p w:rsidR="003003C9" w:rsidRDefault="00BD209D" w:rsidP="006B0BB7">
      <w:pPr>
        <w:pStyle w:val="Listeafsnit"/>
        <w:numPr>
          <w:ilvl w:val="1"/>
          <w:numId w:val="5"/>
        </w:numPr>
      </w:pPr>
      <w:r>
        <w:t xml:space="preserve">Beskrivelse og vurdering af </w:t>
      </w:r>
      <w:proofErr w:type="spellStart"/>
      <w:r>
        <w:t>vi</w:t>
      </w:r>
      <w:r w:rsidR="003003C9">
        <w:t>irksomheden</w:t>
      </w:r>
      <w:proofErr w:type="spellEnd"/>
      <w:r w:rsidR="003003C9">
        <w:t xml:space="preserve"> arbejde med CSR (</w:t>
      </w:r>
      <w:proofErr w:type="spellStart"/>
      <w:r w:rsidR="003003C9">
        <w:t>Corporate</w:t>
      </w:r>
      <w:proofErr w:type="spellEnd"/>
      <w:r w:rsidR="003003C9">
        <w:t xml:space="preserve"> Social </w:t>
      </w:r>
      <w:proofErr w:type="spellStart"/>
      <w:r w:rsidR="003003C9">
        <w:t>Responsibility</w:t>
      </w:r>
      <w:proofErr w:type="spellEnd"/>
      <w:r w:rsidR="00EC247B">
        <w:t>)</w:t>
      </w:r>
      <w:r w:rsidR="003003C9">
        <w:t>.</w:t>
      </w:r>
    </w:p>
    <w:p w:rsidR="003003C9" w:rsidRDefault="003003C9" w:rsidP="00EC247B">
      <w:pPr>
        <w:pStyle w:val="Listeafsnit"/>
        <w:numPr>
          <w:ilvl w:val="0"/>
          <w:numId w:val="5"/>
        </w:numPr>
      </w:pPr>
      <w:r w:rsidRPr="00FF352E">
        <w:t xml:space="preserve">På baggrund af ovenstående ønskes en vurdering af fremtidsudsigterne for </w:t>
      </w:r>
      <w:r w:rsidR="00EC247B">
        <w:t xml:space="preserve">F&amp;H </w:t>
      </w:r>
      <w:r w:rsidR="00E36967">
        <w:t>A/</w:t>
      </w:r>
      <w:proofErr w:type="gramStart"/>
      <w:r w:rsidR="00E36967">
        <w:t>S</w:t>
      </w:r>
      <w:r w:rsidRPr="00FF352E">
        <w:t xml:space="preserve"> </w:t>
      </w:r>
      <w:r w:rsidR="00BD209D">
        <w:t xml:space="preserve"> </w:t>
      </w:r>
      <w:r w:rsidRPr="00FF352E">
        <w:t>samt</w:t>
      </w:r>
      <w:proofErr w:type="gramEnd"/>
      <w:r w:rsidRPr="00FF352E">
        <w:t xml:space="preserve"> hvilke tiltag virksomheden bør iværksætte i fremtiden</w:t>
      </w:r>
      <w:r w:rsidR="00D21463">
        <w:t xml:space="preserve"> </w:t>
      </w:r>
      <w:r w:rsidR="00BD209D">
        <w:t>.</w:t>
      </w:r>
      <w:bookmarkStart w:id="0" w:name="_GoBack"/>
      <w:bookmarkEnd w:id="0"/>
    </w:p>
    <w:p w:rsidR="003003C9" w:rsidRPr="003003C9" w:rsidRDefault="003003C9" w:rsidP="003003C9">
      <w:r>
        <w:t>Opgaven kan løses enkeltvis eller i gruppe på max 3 medlemmer.  Ved arbejde i gruppe forventes en mere dybtgående behandling af de stillede opgaver.</w:t>
      </w:r>
    </w:p>
    <w:p w:rsidR="003003C9" w:rsidRDefault="003003C9" w:rsidP="003003C9"/>
    <w:p w:rsidR="003003C9" w:rsidRDefault="003003C9" w:rsidP="003003C9">
      <w:pPr>
        <w:pStyle w:val="Overskrift1"/>
      </w:pPr>
      <w:r>
        <w:t>Opgavens formå</w:t>
      </w:r>
      <w:r w:rsidR="001D3D17">
        <w:t>l</w:t>
      </w:r>
      <w:r>
        <w:t xml:space="preserve"> er du/I kan:</w:t>
      </w:r>
    </w:p>
    <w:p w:rsidR="003003C9" w:rsidRPr="00FF352E" w:rsidRDefault="003003C9" w:rsidP="003003C9">
      <w:pPr>
        <w:numPr>
          <w:ilvl w:val="0"/>
          <w:numId w:val="1"/>
        </w:numPr>
      </w:pPr>
      <w:proofErr w:type="gramStart"/>
      <w:r w:rsidRPr="00FF352E">
        <w:t>demonstrere</w:t>
      </w:r>
      <w:proofErr w:type="gramEnd"/>
      <w:r w:rsidRPr="00FF352E">
        <w:t xml:space="preserve"> evne til faglig fordybelse</w:t>
      </w:r>
    </w:p>
    <w:p w:rsidR="003003C9" w:rsidRPr="00FF352E" w:rsidRDefault="003003C9" w:rsidP="003003C9">
      <w:pPr>
        <w:numPr>
          <w:ilvl w:val="0"/>
          <w:numId w:val="1"/>
        </w:numPr>
      </w:pPr>
      <w:proofErr w:type="gramStart"/>
      <w:r w:rsidRPr="00FF352E">
        <w:t>anvende</w:t>
      </w:r>
      <w:proofErr w:type="gramEnd"/>
      <w:r w:rsidRPr="00FF352E">
        <w:t xml:space="preserve"> teoretiske metoder og modeller på en eksisterende virksomhed</w:t>
      </w:r>
    </w:p>
    <w:p w:rsidR="003003C9" w:rsidRPr="00FF352E" w:rsidRDefault="003003C9" w:rsidP="003003C9">
      <w:pPr>
        <w:numPr>
          <w:ilvl w:val="0"/>
          <w:numId w:val="1"/>
        </w:numPr>
      </w:pPr>
      <w:proofErr w:type="gramStart"/>
      <w:r w:rsidRPr="00FF352E">
        <w:t>udvælge</w:t>
      </w:r>
      <w:proofErr w:type="gramEnd"/>
      <w:r w:rsidRPr="00FF352E">
        <w:t>, bearbejde og strukturere relevant materiale</w:t>
      </w:r>
    </w:p>
    <w:p w:rsidR="003003C9" w:rsidRPr="00FF352E" w:rsidRDefault="003003C9" w:rsidP="003003C9">
      <w:pPr>
        <w:numPr>
          <w:ilvl w:val="0"/>
          <w:numId w:val="1"/>
        </w:numPr>
      </w:pPr>
      <w:proofErr w:type="gramStart"/>
      <w:r w:rsidRPr="00FF352E">
        <w:t>demonstrere</w:t>
      </w:r>
      <w:proofErr w:type="gramEnd"/>
      <w:r w:rsidRPr="00FF352E">
        <w:t xml:space="preserve"> evne til faglig formidling</w:t>
      </w:r>
    </w:p>
    <w:p w:rsidR="003003C9" w:rsidRDefault="003003C9" w:rsidP="00EF2644">
      <w:pPr>
        <w:numPr>
          <w:ilvl w:val="0"/>
          <w:numId w:val="1"/>
        </w:numPr>
      </w:pPr>
      <w:proofErr w:type="gramStart"/>
      <w:r w:rsidRPr="00FF352E">
        <w:t>besvare</w:t>
      </w:r>
      <w:proofErr w:type="gramEnd"/>
      <w:r w:rsidRPr="00FF352E">
        <w:t xml:space="preserve"> en opgave fyldestgørende, herunder at hovedvægten i projektet er lagt på den analyserende og vurderende del.</w:t>
      </w:r>
    </w:p>
    <w:p w:rsidR="003003C9" w:rsidRDefault="003003C9" w:rsidP="00EF2644">
      <w:pPr>
        <w:numPr>
          <w:ilvl w:val="0"/>
          <w:numId w:val="1"/>
        </w:numPr>
      </w:pPr>
      <w:proofErr w:type="gramStart"/>
      <w:r w:rsidRPr="00FF352E">
        <w:t>beherske</w:t>
      </w:r>
      <w:proofErr w:type="gramEnd"/>
      <w:r w:rsidRPr="00FF352E">
        <w:t xml:space="preserve"> fremstillingsformen i en faglig opgave (fx citatteknik, noter, kilde- og litteraturfortegnelse)</w:t>
      </w:r>
    </w:p>
    <w:p w:rsidR="003003C9" w:rsidRDefault="003003C9" w:rsidP="003003C9"/>
    <w:p w:rsidR="003003C9" w:rsidRPr="00FF352E" w:rsidRDefault="003003C9" w:rsidP="003003C9">
      <w:pPr>
        <w:pStyle w:val="Overskrift1"/>
      </w:pPr>
      <w:r>
        <w:t xml:space="preserve">Du/ I bedømmes ud fra </w:t>
      </w:r>
      <w:r w:rsidRPr="00FF352E">
        <w:t>følgende forhold:</w:t>
      </w:r>
    </w:p>
    <w:p w:rsidR="003003C9" w:rsidRPr="00FF352E" w:rsidRDefault="003003C9" w:rsidP="003003C9">
      <w:pPr>
        <w:numPr>
          <w:ilvl w:val="0"/>
          <w:numId w:val="2"/>
        </w:numPr>
      </w:pPr>
      <w:proofErr w:type="gramStart"/>
      <w:r w:rsidRPr="00FF352E">
        <w:t>at</w:t>
      </w:r>
      <w:proofErr w:type="gramEnd"/>
      <w:r w:rsidRPr="00FF352E">
        <w:t xml:space="preserve"> der indledningsvis er en forklaring på opbygningen og afgrænsningen af projektet.</w:t>
      </w:r>
    </w:p>
    <w:p w:rsidR="003003C9" w:rsidRPr="00FF352E" w:rsidRDefault="003003C9" w:rsidP="003003C9">
      <w:pPr>
        <w:numPr>
          <w:ilvl w:val="0"/>
          <w:numId w:val="2"/>
        </w:numPr>
      </w:pPr>
      <w:proofErr w:type="gramStart"/>
      <w:r w:rsidRPr="00FF352E">
        <w:t>at</w:t>
      </w:r>
      <w:proofErr w:type="gramEnd"/>
      <w:r w:rsidRPr="00FF352E">
        <w:t xml:space="preserve"> projektet indeholder alle tre taksonomiske niveauer: beskrivelse, analyse og vurdering.</w:t>
      </w:r>
    </w:p>
    <w:p w:rsidR="003003C9" w:rsidRPr="00FF352E" w:rsidRDefault="003003C9" w:rsidP="003003C9">
      <w:pPr>
        <w:numPr>
          <w:ilvl w:val="0"/>
          <w:numId w:val="2"/>
        </w:numPr>
      </w:pPr>
      <w:proofErr w:type="gramStart"/>
      <w:r w:rsidRPr="00FF352E">
        <w:t>at</w:t>
      </w:r>
      <w:proofErr w:type="gramEnd"/>
      <w:r w:rsidRPr="00FF352E">
        <w:t xml:space="preserve"> hovedvægten lægges på den analyserende og især den vurderende del af besvarelsen</w:t>
      </w:r>
    </w:p>
    <w:p w:rsidR="003003C9" w:rsidRPr="00FF352E" w:rsidRDefault="003003C9" w:rsidP="003003C9">
      <w:pPr>
        <w:numPr>
          <w:ilvl w:val="0"/>
          <w:numId w:val="2"/>
        </w:numPr>
      </w:pPr>
      <w:proofErr w:type="gramStart"/>
      <w:r w:rsidRPr="00FF352E">
        <w:t>at</w:t>
      </w:r>
      <w:proofErr w:type="gramEnd"/>
      <w:r w:rsidRPr="00FF352E">
        <w:t xml:space="preserve"> der er en klar sammenhæng mellem den stillede problemformulering og konklusionen. Konklusionen skal give præcise svar på problemformuleringen. Hverken mere eller mindre.</w:t>
      </w:r>
    </w:p>
    <w:p w:rsidR="003003C9" w:rsidRPr="00FF352E" w:rsidRDefault="003003C9" w:rsidP="003003C9">
      <w:pPr>
        <w:numPr>
          <w:ilvl w:val="0"/>
          <w:numId w:val="2"/>
        </w:numPr>
      </w:pPr>
      <w:proofErr w:type="gramStart"/>
      <w:r w:rsidRPr="00FF352E">
        <w:t>en</w:t>
      </w:r>
      <w:proofErr w:type="gramEnd"/>
      <w:r w:rsidRPr="00FF352E">
        <w:t xml:space="preserve"> bred anvendelse af teoretiske værktøjer fra faget</w:t>
      </w:r>
    </w:p>
    <w:p w:rsidR="003003C9" w:rsidRPr="00FF352E" w:rsidRDefault="003003C9" w:rsidP="003003C9">
      <w:pPr>
        <w:numPr>
          <w:ilvl w:val="0"/>
          <w:numId w:val="2"/>
        </w:numPr>
      </w:pPr>
      <w:proofErr w:type="gramStart"/>
      <w:r w:rsidRPr="00FF352E">
        <w:t>en</w:t>
      </w:r>
      <w:proofErr w:type="gramEnd"/>
      <w:r w:rsidRPr="00FF352E">
        <w:t xml:space="preserve"> gennemgående rød tråd, således af den vurderende del fx er baseret på den beskrivende og analyserende del.</w:t>
      </w:r>
    </w:p>
    <w:p w:rsidR="003003C9" w:rsidRPr="00FF352E" w:rsidRDefault="003003C9" w:rsidP="003003C9">
      <w:pPr>
        <w:numPr>
          <w:ilvl w:val="0"/>
          <w:numId w:val="2"/>
        </w:numPr>
      </w:pPr>
      <w:proofErr w:type="gramStart"/>
      <w:r w:rsidRPr="00FF352E">
        <w:t>at</w:t>
      </w:r>
      <w:proofErr w:type="gramEnd"/>
      <w:r w:rsidRPr="00FF352E">
        <w:t xml:space="preserve"> teorien løbende relateres til praksis.</w:t>
      </w:r>
    </w:p>
    <w:p w:rsidR="003003C9" w:rsidRPr="00FF352E" w:rsidRDefault="003003C9" w:rsidP="003003C9">
      <w:pPr>
        <w:numPr>
          <w:ilvl w:val="0"/>
          <w:numId w:val="2"/>
        </w:numPr>
      </w:pPr>
      <w:proofErr w:type="gramStart"/>
      <w:r w:rsidRPr="00FF352E">
        <w:t>at</w:t>
      </w:r>
      <w:proofErr w:type="gramEnd"/>
      <w:r w:rsidRPr="00FF352E">
        <w:t xml:space="preserve"> der løbende konkluderes (delkonklusioner)</w:t>
      </w:r>
    </w:p>
    <w:p w:rsidR="003003C9" w:rsidRPr="00FF352E" w:rsidRDefault="003003C9" w:rsidP="003003C9">
      <w:pPr>
        <w:numPr>
          <w:ilvl w:val="0"/>
          <w:numId w:val="2"/>
        </w:numPr>
      </w:pPr>
      <w:proofErr w:type="gramStart"/>
      <w:r w:rsidRPr="00FF352E">
        <w:t>et</w:t>
      </w:r>
      <w:proofErr w:type="gramEnd"/>
      <w:r w:rsidRPr="00FF352E">
        <w:t xml:space="preserve"> nuanceret kildemateriale, dvs. mange forskellige kilder og materiale (faglitteratur, artikler, statistik, elektroniske medier, interviews osv.)</w:t>
      </w:r>
    </w:p>
    <w:p w:rsidR="003003C9" w:rsidRPr="00FF352E" w:rsidRDefault="003003C9" w:rsidP="003003C9">
      <w:pPr>
        <w:numPr>
          <w:ilvl w:val="0"/>
          <w:numId w:val="2"/>
        </w:numPr>
      </w:pPr>
      <w:proofErr w:type="gramStart"/>
      <w:r w:rsidRPr="00FF352E">
        <w:t>en</w:t>
      </w:r>
      <w:proofErr w:type="gramEnd"/>
      <w:r w:rsidRPr="00FF352E">
        <w:t xml:space="preserve"> vis faglig dybde der matcher niveau B</w:t>
      </w:r>
    </w:p>
    <w:p w:rsidR="003003C9" w:rsidRPr="00FF352E" w:rsidRDefault="003003C9" w:rsidP="003003C9">
      <w:pPr>
        <w:numPr>
          <w:ilvl w:val="0"/>
          <w:numId w:val="2"/>
        </w:numPr>
      </w:pPr>
      <w:proofErr w:type="gramStart"/>
      <w:r w:rsidRPr="00FF352E">
        <w:t>at</w:t>
      </w:r>
      <w:proofErr w:type="gramEnd"/>
      <w:r w:rsidRPr="00FF352E">
        <w:t xml:space="preserve"> projektet er velbegrundet og dokumenteret</w:t>
      </w:r>
    </w:p>
    <w:p w:rsidR="003003C9" w:rsidRPr="00FF352E" w:rsidRDefault="003003C9" w:rsidP="003003C9">
      <w:pPr>
        <w:numPr>
          <w:ilvl w:val="0"/>
          <w:numId w:val="2"/>
        </w:numPr>
      </w:pPr>
      <w:proofErr w:type="gramStart"/>
      <w:r w:rsidRPr="00FF352E">
        <w:t>at</w:t>
      </w:r>
      <w:proofErr w:type="gramEnd"/>
      <w:r w:rsidRPr="00FF352E">
        <w:t xml:space="preserve"> projektet er skrevet i et klart, flydende og korrekt sprog</w:t>
      </w:r>
    </w:p>
    <w:p w:rsidR="003003C9" w:rsidRDefault="003003C9" w:rsidP="00C03DB5">
      <w:pPr>
        <w:numPr>
          <w:ilvl w:val="0"/>
          <w:numId w:val="2"/>
        </w:numPr>
      </w:pPr>
      <w:proofErr w:type="gramStart"/>
      <w:r w:rsidRPr="00FF352E">
        <w:t>at</w:t>
      </w:r>
      <w:proofErr w:type="gramEnd"/>
      <w:r w:rsidRPr="00FF352E">
        <w:t xml:space="preserve"> stoffet er formidlet på en læservenlig og overskuelig måde</w:t>
      </w:r>
      <w:r>
        <w:t xml:space="preserve"> </w:t>
      </w:r>
      <w:r w:rsidR="00D22E55">
        <w:t xml:space="preserve"> og </w:t>
      </w:r>
      <w:r w:rsidRPr="00FF352E">
        <w:t>at de formelle krav er overholdt</w:t>
      </w:r>
    </w:p>
    <w:p w:rsidR="007152EC" w:rsidRDefault="007152EC" w:rsidP="007152EC"/>
    <w:p w:rsidR="007152EC" w:rsidRDefault="007152EC" w:rsidP="007152EC">
      <w:pPr>
        <w:pStyle w:val="Overskrift1"/>
      </w:pPr>
      <w:r>
        <w:t>Formelle krav</w:t>
      </w:r>
    </w:p>
    <w:p w:rsidR="007152EC" w:rsidRDefault="007152EC" w:rsidP="007152EC">
      <w:r>
        <w:t xml:space="preserve">Der skrives med en letlæselig skrifttype med en fornuftig </w:t>
      </w:r>
      <w:proofErr w:type="spellStart"/>
      <w:r>
        <w:t>linieafstand</w:t>
      </w:r>
      <w:proofErr w:type="spellEnd"/>
      <w:r>
        <w:t xml:space="preserve">. </w:t>
      </w:r>
    </w:p>
    <w:p w:rsidR="007152EC" w:rsidRPr="007152EC" w:rsidRDefault="007152EC" w:rsidP="007152EC">
      <w:r>
        <w:t xml:space="preserve">Opgaven må maks. </w:t>
      </w:r>
      <w:proofErr w:type="gramStart"/>
      <w:r>
        <w:t>fylde  10</w:t>
      </w:r>
      <w:proofErr w:type="gramEnd"/>
      <w:r>
        <w:t xml:space="preserve">-15 sider pr elev. </w:t>
      </w:r>
      <w:r w:rsidR="00750EEE">
        <w:t xml:space="preserve"> Der forventes en arbejdsindsats på 15-20 timer.</w:t>
      </w:r>
    </w:p>
    <w:p w:rsidR="007152EC" w:rsidRDefault="007152EC" w:rsidP="007152EC">
      <w:pPr>
        <w:pStyle w:val="Overskrift1"/>
      </w:pPr>
      <w:r>
        <w:t>Aflevering</w:t>
      </w:r>
    </w:p>
    <w:p w:rsidR="00851DB9" w:rsidRDefault="007152EC" w:rsidP="007152EC">
      <w:r>
        <w:t>Opgaven afleveres</w:t>
      </w:r>
      <w:r w:rsidR="00851DB9">
        <w:t>:</w:t>
      </w:r>
    </w:p>
    <w:p w:rsidR="00851DB9" w:rsidRDefault="00851DB9" w:rsidP="007152EC">
      <w:r>
        <w:t xml:space="preserve">C-klassen: fredag d. 2 december </w:t>
      </w:r>
      <w:proofErr w:type="spellStart"/>
      <w:r>
        <w:t>kl</w:t>
      </w:r>
      <w:proofErr w:type="spellEnd"/>
      <w:r>
        <w:t xml:space="preserve"> 13:00</w:t>
      </w:r>
    </w:p>
    <w:p w:rsidR="00851DB9" w:rsidRDefault="00851DB9" w:rsidP="007152EC">
      <w:r>
        <w:t>B-klassen:</w:t>
      </w:r>
      <w:r w:rsidR="007152EC">
        <w:t xml:space="preserve"> </w:t>
      </w:r>
      <w:r w:rsidR="00BC554B">
        <w:t>torsdag</w:t>
      </w:r>
      <w:r w:rsidR="007152EC">
        <w:t xml:space="preserve"> d. </w:t>
      </w:r>
      <w:r w:rsidR="00BC554B">
        <w:t>8</w:t>
      </w:r>
      <w:r w:rsidR="007152EC">
        <w:t xml:space="preserve">. </w:t>
      </w:r>
      <w:r w:rsidR="00BC554B">
        <w:t>december</w:t>
      </w:r>
      <w:r w:rsidR="007152EC">
        <w:t xml:space="preserve"> </w:t>
      </w:r>
      <w:r w:rsidR="00BC554B">
        <w:t>14:00</w:t>
      </w:r>
      <w:r w:rsidR="007152EC">
        <w:t xml:space="preserve"> i B40</w:t>
      </w:r>
    </w:p>
    <w:p w:rsidR="007152EC" w:rsidRDefault="007152EC" w:rsidP="007152EC">
      <w:r>
        <w:t xml:space="preserve">Der afleveres 3 eksemplarer samt uploades elektronisk </w:t>
      </w:r>
      <w:r w:rsidR="00BC554B">
        <w:t>på Learnspace</w:t>
      </w:r>
      <w:r>
        <w:t>.</w:t>
      </w:r>
      <w:r w:rsidR="00851DB9">
        <w:t xml:space="preserve"> Alle opgaver vil blive </w:t>
      </w:r>
      <w:proofErr w:type="spellStart"/>
      <w:r w:rsidR="00851DB9">
        <w:t>checket</w:t>
      </w:r>
      <w:proofErr w:type="spellEnd"/>
      <w:r w:rsidR="00851DB9">
        <w:t xml:space="preserve"> for plagiat.</w:t>
      </w:r>
    </w:p>
    <w:p w:rsidR="007152EC" w:rsidRDefault="007152EC" w:rsidP="007152EC">
      <w:pPr>
        <w:pStyle w:val="Overskrift1"/>
      </w:pPr>
      <w:r>
        <w:t>Eksamen</w:t>
      </w:r>
    </w:p>
    <w:p w:rsidR="007152EC" w:rsidRDefault="00BC554B" w:rsidP="007152EC">
      <w:r>
        <w:t>Såfremt faget udtrækkes skal du forberede en præsentation af opgaven.</w:t>
      </w:r>
    </w:p>
    <w:p w:rsidR="007152EC" w:rsidRPr="007152EC" w:rsidRDefault="007152EC" w:rsidP="007152EC">
      <w:r>
        <w:t xml:space="preserve">Til eksamen fremlægger du opgaven i </w:t>
      </w:r>
      <w:proofErr w:type="spellStart"/>
      <w:r>
        <w:t>ca</w:t>
      </w:r>
      <w:proofErr w:type="spellEnd"/>
      <w:r>
        <w:t xml:space="preserve"> 10-15 minutter, og derefter stiller lærer og censor uddybende spørgsmål. Der er i alt afsat 30 minutter pr elev.</w:t>
      </w:r>
    </w:p>
    <w:p w:rsidR="007152EC" w:rsidRPr="007152EC" w:rsidRDefault="007152EC" w:rsidP="007152EC">
      <w:r>
        <w:t xml:space="preserve"> </w:t>
      </w:r>
    </w:p>
    <w:sectPr w:rsidR="007152EC" w:rsidRPr="007152EC">
      <w:headerReference w:type="default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52EC" w:rsidRDefault="007152EC" w:rsidP="007152EC">
      <w:pPr>
        <w:spacing w:after="0" w:line="240" w:lineRule="auto"/>
      </w:pPr>
      <w:r>
        <w:separator/>
      </w:r>
    </w:p>
  </w:endnote>
  <w:endnote w:type="continuationSeparator" w:id="0">
    <w:p w:rsidR="007152EC" w:rsidRDefault="007152EC" w:rsidP="00715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315826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152EC" w:rsidRDefault="007152EC" w:rsidP="007152EC">
            <w:pPr>
              <w:pStyle w:val="Sidefod"/>
              <w:pBdr>
                <w:top w:val="single" w:sz="4" w:space="1" w:color="auto"/>
              </w:pBdr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D209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D209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152EC" w:rsidRDefault="007152EC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52EC" w:rsidRDefault="007152EC" w:rsidP="007152EC">
      <w:pPr>
        <w:spacing w:after="0" w:line="240" w:lineRule="auto"/>
      </w:pPr>
      <w:r>
        <w:separator/>
      </w:r>
    </w:p>
  </w:footnote>
  <w:footnote w:type="continuationSeparator" w:id="0">
    <w:p w:rsidR="007152EC" w:rsidRDefault="007152EC" w:rsidP="00715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2EC" w:rsidRDefault="007152EC" w:rsidP="007152EC">
    <w:pPr>
      <w:pStyle w:val="Sidehoved"/>
      <w:pBdr>
        <w:bottom w:val="single" w:sz="4" w:space="1" w:color="auto"/>
      </w:pBdr>
    </w:pPr>
    <w:r>
      <w:t xml:space="preserve">Eksamensprojekt Virksomhedsøkonomi B – </w:t>
    </w:r>
    <w:proofErr w:type="spellStart"/>
    <w:r w:rsidR="00200E02">
      <w:t>nov</w:t>
    </w:r>
    <w:proofErr w:type="spellEnd"/>
    <w:r w:rsidR="00200E02">
      <w:t>/</w:t>
    </w:r>
    <w:proofErr w:type="spellStart"/>
    <w:r w:rsidR="00200E02">
      <w:t>dec</w:t>
    </w:r>
    <w:proofErr w:type="spellEnd"/>
    <w:r>
      <w:t xml:space="preserve"> 2016</w:t>
    </w:r>
    <w:r>
      <w:tab/>
    </w:r>
    <w:r>
      <w:tab/>
    </w:r>
    <w:proofErr w:type="spellStart"/>
    <w:r>
      <w:t>piae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027B3B"/>
    <w:multiLevelType w:val="hybridMultilevel"/>
    <w:tmpl w:val="C42AF16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223B0"/>
    <w:multiLevelType w:val="multilevel"/>
    <w:tmpl w:val="A6CA4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394978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26F6775"/>
    <w:multiLevelType w:val="hybridMultilevel"/>
    <w:tmpl w:val="4FA841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9C0620"/>
    <w:multiLevelType w:val="multilevel"/>
    <w:tmpl w:val="3F0E6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a-DK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C9"/>
    <w:rsid w:val="00090C9D"/>
    <w:rsid w:val="001D3D17"/>
    <w:rsid w:val="00200E02"/>
    <w:rsid w:val="002809C6"/>
    <w:rsid w:val="003003C9"/>
    <w:rsid w:val="003D3CB2"/>
    <w:rsid w:val="004C1F65"/>
    <w:rsid w:val="005A2CCB"/>
    <w:rsid w:val="006B2F6E"/>
    <w:rsid w:val="007152EC"/>
    <w:rsid w:val="00750EEE"/>
    <w:rsid w:val="00851DB9"/>
    <w:rsid w:val="00A11868"/>
    <w:rsid w:val="00BC554B"/>
    <w:rsid w:val="00BD209D"/>
    <w:rsid w:val="00CB5DF3"/>
    <w:rsid w:val="00D1666A"/>
    <w:rsid w:val="00D21463"/>
    <w:rsid w:val="00D22E55"/>
    <w:rsid w:val="00E36967"/>
    <w:rsid w:val="00EC247B"/>
    <w:rsid w:val="00F23498"/>
    <w:rsid w:val="00FB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84AD9E-EE80-45D7-B13C-EABB43371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003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C24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003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idehoved">
    <w:name w:val="header"/>
    <w:basedOn w:val="Normal"/>
    <w:link w:val="SidehovedTegn"/>
    <w:uiPriority w:val="99"/>
    <w:unhideWhenUsed/>
    <w:rsid w:val="007152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152EC"/>
  </w:style>
  <w:style w:type="paragraph" w:styleId="Sidefod">
    <w:name w:val="footer"/>
    <w:basedOn w:val="Normal"/>
    <w:link w:val="SidefodTegn"/>
    <w:uiPriority w:val="99"/>
    <w:unhideWhenUsed/>
    <w:rsid w:val="007152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152EC"/>
  </w:style>
  <w:style w:type="paragraph" w:styleId="Listeafsnit">
    <w:name w:val="List Paragraph"/>
    <w:basedOn w:val="Normal"/>
    <w:uiPriority w:val="34"/>
    <w:qFormat/>
    <w:rsid w:val="00CB5DF3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50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50EEE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4C1F65"/>
    <w:rPr>
      <w:color w:val="0563C1" w:themeColor="hyperlink"/>
      <w:u w:val="singl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C24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05433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98366">
                  <w:marLeft w:val="0"/>
                  <w:marRight w:val="0"/>
                  <w:marTop w:val="0"/>
                  <w:marBottom w:val="0"/>
                  <w:divBdr>
                    <w:top w:val="single" w:sz="6" w:space="17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h-as.dk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fh-as.d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585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Egberg</dc:creator>
  <cp:keywords/>
  <dc:description/>
  <cp:lastModifiedBy>Pia Egberg</cp:lastModifiedBy>
  <cp:revision>6</cp:revision>
  <cp:lastPrinted>2016-05-24T13:34:00Z</cp:lastPrinted>
  <dcterms:created xsi:type="dcterms:W3CDTF">2016-11-15T14:45:00Z</dcterms:created>
  <dcterms:modified xsi:type="dcterms:W3CDTF">2016-11-18T14:14:00Z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543121172</vt:i4>
  </property>
</Properties>
</file>